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BA" w:rsidRDefault="002E3CBA" w:rsidP="002E3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3CBA">
        <w:rPr>
          <w:rFonts w:ascii="Times New Roman" w:eastAsia="Times New Roman" w:hAnsi="Times New Roman" w:cs="Times New Roman"/>
          <w:sz w:val="28"/>
          <w:szCs w:val="28"/>
        </w:rPr>
        <w:t xml:space="preserve">ВЫПИСКА ИЗ УЧЕБНОГО ПЛАНА 11Б КЛАССА </w:t>
      </w:r>
    </w:p>
    <w:tbl>
      <w:tblPr>
        <w:tblpPr w:leftFromText="180" w:rightFromText="180" w:vertAnchor="page" w:horzAnchor="margin" w:tblpY="1486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2977"/>
        <w:gridCol w:w="2693"/>
        <w:gridCol w:w="2835"/>
      </w:tblGrid>
      <w:tr w:rsidR="002E3CBA" w:rsidRPr="00237D40" w:rsidTr="002E3CBA">
        <w:trPr>
          <w:trHeight w:val="322"/>
        </w:trPr>
        <w:tc>
          <w:tcPr>
            <w:tcW w:w="2376" w:type="dxa"/>
            <w:vMerge w:val="restart"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87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977" w:type="dxa"/>
            <w:vMerge w:val="restart"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874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5528" w:type="dxa"/>
            <w:gridSpan w:val="2"/>
          </w:tcPr>
          <w:p w:rsidR="002E3CBA" w:rsidRPr="00E876EA" w:rsidRDefault="00E876E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IT- </w:t>
            </w:r>
            <w:r w:rsidR="002E3C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  <w:p w:rsidR="002E3CBA" w:rsidRPr="00237D40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изучения предмета</w:t>
            </w:r>
          </w:p>
        </w:tc>
      </w:tr>
      <w:tr w:rsidR="002E3CBA" w:rsidRPr="008A0874" w:rsidTr="002E3CBA">
        <w:trPr>
          <w:trHeight w:val="322"/>
        </w:trPr>
        <w:tc>
          <w:tcPr>
            <w:tcW w:w="2376" w:type="dxa"/>
            <w:vMerge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2835" w:type="dxa"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Углубленный</w:t>
            </w:r>
          </w:p>
        </w:tc>
      </w:tr>
      <w:tr w:rsidR="002E3CBA" w:rsidRPr="008A0874" w:rsidTr="002E3CBA">
        <w:tc>
          <w:tcPr>
            <w:tcW w:w="2376" w:type="dxa"/>
            <w:vMerge w:val="restart"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977" w:type="dxa"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2E3CBA" w:rsidRPr="008A0874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E3CBA" w:rsidRPr="008A0874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CBA" w:rsidRPr="008A0874" w:rsidTr="002E3CB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</w:tcPr>
          <w:p w:rsidR="002E3CBA" w:rsidRPr="008A0874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E3CBA" w:rsidRPr="008A0874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CBA" w:rsidRPr="008A0874" w:rsidTr="002E3CBA">
        <w:tc>
          <w:tcPr>
            <w:tcW w:w="2376" w:type="dxa"/>
            <w:vMerge w:val="restart"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977" w:type="dxa"/>
          </w:tcPr>
          <w:p w:rsidR="002E3CBA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693" w:type="dxa"/>
          </w:tcPr>
          <w:p w:rsidR="002E3CBA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E3CBA" w:rsidRPr="008A0874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CBA" w:rsidRPr="008A0874" w:rsidTr="002E3CBA"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E3CBA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693" w:type="dxa"/>
          </w:tcPr>
          <w:p w:rsidR="002E3CBA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E3CBA" w:rsidRPr="008A0874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CBA" w:rsidRPr="008A0874" w:rsidTr="002E3CBA">
        <w:tc>
          <w:tcPr>
            <w:tcW w:w="2376" w:type="dxa"/>
            <w:tcBorders>
              <w:top w:val="single" w:sz="4" w:space="0" w:color="auto"/>
            </w:tcBorders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977" w:type="dxa"/>
          </w:tcPr>
          <w:p w:rsidR="002E3CBA" w:rsidRPr="00237D40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693" w:type="dxa"/>
          </w:tcPr>
          <w:p w:rsidR="002E3CBA" w:rsidRPr="00237D40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E3CBA" w:rsidRPr="008A0874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E3CBA" w:rsidTr="002E3CBA">
        <w:trPr>
          <w:trHeight w:val="300"/>
        </w:trPr>
        <w:tc>
          <w:tcPr>
            <w:tcW w:w="2376" w:type="dxa"/>
            <w:vMerge w:val="restart"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87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Алгебра и начала математического анализа.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E3CBA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E3CBA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3CBA" w:rsidRPr="008A0874" w:rsidTr="002E3CBA">
        <w:trPr>
          <w:trHeight w:val="292"/>
        </w:trPr>
        <w:tc>
          <w:tcPr>
            <w:tcW w:w="2376" w:type="dxa"/>
            <w:vMerge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E3CBA" w:rsidRPr="008A0874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E3CBA" w:rsidRPr="008A0874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CBA" w:rsidTr="002E3CBA">
        <w:trPr>
          <w:trHeight w:val="352"/>
        </w:trPr>
        <w:tc>
          <w:tcPr>
            <w:tcW w:w="2376" w:type="dxa"/>
            <w:vMerge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E3CBA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E3CBA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E3CBA" w:rsidRPr="008A0874" w:rsidTr="002E3CBA">
        <w:tc>
          <w:tcPr>
            <w:tcW w:w="2376" w:type="dxa"/>
            <w:vMerge w:val="restart"/>
          </w:tcPr>
          <w:p w:rsidR="002E3CBA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Общественно-</w:t>
            </w:r>
          </w:p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научные предметы</w:t>
            </w:r>
          </w:p>
        </w:tc>
        <w:tc>
          <w:tcPr>
            <w:tcW w:w="2977" w:type="dxa"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3" w:type="dxa"/>
          </w:tcPr>
          <w:p w:rsidR="002E3CBA" w:rsidRPr="008A0874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E3CBA" w:rsidRPr="008A0874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CBA" w:rsidRPr="008A0874" w:rsidTr="002E3CBA">
        <w:tc>
          <w:tcPr>
            <w:tcW w:w="2376" w:type="dxa"/>
            <w:vMerge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93" w:type="dxa"/>
          </w:tcPr>
          <w:p w:rsidR="002E3CBA" w:rsidRPr="008A0874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E3CBA" w:rsidRPr="008A0874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CBA" w:rsidRPr="008A0874" w:rsidTr="002E3CBA">
        <w:tc>
          <w:tcPr>
            <w:tcW w:w="2376" w:type="dxa"/>
            <w:vMerge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E3CBA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693" w:type="dxa"/>
          </w:tcPr>
          <w:p w:rsidR="002E3CBA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835" w:type="dxa"/>
          </w:tcPr>
          <w:p w:rsidR="002E3CBA" w:rsidRPr="008A0874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CBA" w:rsidRPr="008A0874" w:rsidTr="002E3CBA">
        <w:tc>
          <w:tcPr>
            <w:tcW w:w="2376" w:type="dxa"/>
            <w:vMerge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E3CBA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693" w:type="dxa"/>
          </w:tcPr>
          <w:p w:rsidR="002E3CBA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835" w:type="dxa"/>
          </w:tcPr>
          <w:p w:rsidR="002E3CBA" w:rsidRPr="008A0874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CBA" w:rsidRPr="008A0874" w:rsidTr="002E3CBA">
        <w:trPr>
          <w:trHeight w:val="467"/>
        </w:trPr>
        <w:tc>
          <w:tcPr>
            <w:tcW w:w="2376" w:type="dxa"/>
            <w:vMerge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</w:tcPr>
          <w:p w:rsidR="002E3CBA" w:rsidRPr="008A0874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E3CBA" w:rsidRPr="008A0874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CBA" w:rsidTr="002E3CBA">
        <w:trPr>
          <w:trHeight w:val="345"/>
        </w:trPr>
        <w:tc>
          <w:tcPr>
            <w:tcW w:w="2376" w:type="dxa"/>
            <w:vMerge w:val="restart"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E3CBA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E3CBA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CBA" w:rsidRPr="008A0874" w:rsidTr="002E3CBA">
        <w:trPr>
          <w:trHeight w:val="307"/>
        </w:trPr>
        <w:tc>
          <w:tcPr>
            <w:tcW w:w="2376" w:type="dxa"/>
            <w:vMerge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E3CBA" w:rsidRPr="008A0874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E3CBA" w:rsidRPr="008A0874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CBA" w:rsidRPr="008A0874" w:rsidTr="002E3CBA">
        <w:trPr>
          <w:trHeight w:val="307"/>
        </w:trPr>
        <w:tc>
          <w:tcPr>
            <w:tcW w:w="2376" w:type="dxa"/>
            <w:vMerge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E3CBA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E3CBA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E3CBA" w:rsidRPr="008A0874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CBA" w:rsidRPr="008A0874" w:rsidTr="002E3CBA">
        <w:trPr>
          <w:trHeight w:val="435"/>
        </w:trPr>
        <w:tc>
          <w:tcPr>
            <w:tcW w:w="2376" w:type="dxa"/>
            <w:vMerge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E3CBA" w:rsidRPr="008A0874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E3CBA" w:rsidRPr="008A0874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CBA" w:rsidTr="002E3CBA">
        <w:trPr>
          <w:trHeight w:val="300"/>
        </w:trPr>
        <w:tc>
          <w:tcPr>
            <w:tcW w:w="2376" w:type="dxa"/>
            <w:vMerge w:val="restart"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874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</w:t>
            </w:r>
          </w:p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, экология, </w:t>
            </w:r>
            <w:r w:rsidRPr="008A08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ОБЖ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E3CBA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E3CBA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CBA" w:rsidRPr="008A0874" w:rsidTr="002E3CBA">
        <w:trPr>
          <w:trHeight w:val="345"/>
        </w:trPr>
        <w:tc>
          <w:tcPr>
            <w:tcW w:w="2376" w:type="dxa"/>
            <w:vMerge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E3CBA" w:rsidRPr="008A0874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E3CBA" w:rsidRPr="008A0874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CBA" w:rsidRPr="008A0874" w:rsidTr="002E3CBA">
        <w:trPr>
          <w:trHeight w:val="345"/>
        </w:trPr>
        <w:tc>
          <w:tcPr>
            <w:tcW w:w="2376" w:type="dxa"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E3CBA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проект психолого-педагогической направленности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E3CBA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E3CBA" w:rsidRPr="008A0874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3CBA" w:rsidRPr="00B14FB0" w:rsidTr="002E3CBA">
        <w:tc>
          <w:tcPr>
            <w:tcW w:w="5353" w:type="dxa"/>
            <w:gridSpan w:val="2"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87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2E3CBA" w:rsidRPr="00B14FB0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2E3CBA" w:rsidRPr="00B14FB0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E3CBA" w:rsidRPr="00B14FB0" w:rsidTr="002E3CBA">
        <w:tc>
          <w:tcPr>
            <w:tcW w:w="5353" w:type="dxa"/>
            <w:gridSpan w:val="2"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8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Часть, формируемая лицеем</w:t>
            </w:r>
          </w:p>
        </w:tc>
        <w:tc>
          <w:tcPr>
            <w:tcW w:w="5528" w:type="dxa"/>
            <w:gridSpan w:val="2"/>
          </w:tcPr>
          <w:p w:rsidR="002E3CBA" w:rsidRPr="00B14FB0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E3CBA" w:rsidTr="002E3CBA">
        <w:tc>
          <w:tcPr>
            <w:tcW w:w="2376" w:type="dxa"/>
          </w:tcPr>
          <w:p w:rsidR="002E3CBA" w:rsidRPr="003B5151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977" w:type="dxa"/>
          </w:tcPr>
          <w:p w:rsidR="002E3CBA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528" w:type="dxa"/>
            <w:gridSpan w:val="2"/>
          </w:tcPr>
          <w:p w:rsidR="002E3CBA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CBA" w:rsidTr="002E3CBA">
        <w:tc>
          <w:tcPr>
            <w:tcW w:w="2376" w:type="dxa"/>
          </w:tcPr>
          <w:p w:rsidR="002E3CBA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Общественно-</w:t>
            </w:r>
          </w:p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научные предметы</w:t>
            </w:r>
          </w:p>
        </w:tc>
        <w:tc>
          <w:tcPr>
            <w:tcW w:w="2977" w:type="dxa"/>
          </w:tcPr>
          <w:p w:rsidR="002E3CBA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528" w:type="dxa"/>
            <w:gridSpan w:val="2"/>
          </w:tcPr>
          <w:p w:rsidR="002E3CBA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CBA" w:rsidRPr="001C4026" w:rsidTr="002E3CBA">
        <w:tc>
          <w:tcPr>
            <w:tcW w:w="2376" w:type="dxa"/>
          </w:tcPr>
          <w:p w:rsidR="002E3CBA" w:rsidRPr="003B5151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51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977" w:type="dxa"/>
          </w:tcPr>
          <w:p w:rsidR="002E3CBA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2E3CBA" w:rsidRPr="001C4026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2E3CBA" w:rsidRPr="001C4026" w:rsidTr="002E3CBA">
        <w:tc>
          <w:tcPr>
            <w:tcW w:w="5353" w:type="dxa"/>
            <w:gridSpan w:val="2"/>
          </w:tcPr>
          <w:p w:rsidR="002E3CBA" w:rsidRPr="008A0874" w:rsidRDefault="002E3CBA" w:rsidP="002E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0874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 допустимая  недельна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нагрузка при 5-ти дневной учебной неделе</w:t>
            </w:r>
          </w:p>
        </w:tc>
        <w:tc>
          <w:tcPr>
            <w:tcW w:w="5528" w:type="dxa"/>
            <w:gridSpan w:val="2"/>
          </w:tcPr>
          <w:p w:rsidR="002E3CBA" w:rsidRPr="001C4026" w:rsidRDefault="002E3CBA" w:rsidP="002E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513CB7" w:rsidRPr="002E3CBA" w:rsidRDefault="002E3CBA" w:rsidP="002E3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3CBA">
        <w:rPr>
          <w:rFonts w:ascii="Times New Roman" w:eastAsia="Times New Roman" w:hAnsi="Times New Roman" w:cs="Times New Roman"/>
          <w:sz w:val="28"/>
          <w:szCs w:val="28"/>
        </w:rPr>
        <w:t>ПСИХОЛОГО-ПЕДАГОГИЧЕСКИЙ ПРОФИЛЬ</w:t>
      </w:r>
    </w:p>
    <w:sectPr w:rsidR="00513CB7" w:rsidRPr="002E3CBA" w:rsidSect="002E3CBA">
      <w:footerReference w:type="default" r:id="rId6"/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C1F" w:rsidRDefault="00D11C1F" w:rsidP="002E3CBA">
      <w:pPr>
        <w:spacing w:after="0" w:line="240" w:lineRule="auto"/>
      </w:pPr>
      <w:r>
        <w:separator/>
      </w:r>
    </w:p>
  </w:endnote>
  <w:endnote w:type="continuationSeparator" w:id="1">
    <w:p w:rsidR="00D11C1F" w:rsidRDefault="00D11C1F" w:rsidP="002E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BA" w:rsidRPr="002E3CBA" w:rsidRDefault="002E3CBA" w:rsidP="002E3CBA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2E3CBA">
      <w:rPr>
        <w:rFonts w:ascii="Times New Roman" w:hAnsi="Times New Roman" w:cs="Times New Roman"/>
        <w:sz w:val="24"/>
        <w:szCs w:val="24"/>
      </w:rPr>
      <w:t>Директор                                                                      О.С.Моисеенко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C1F" w:rsidRDefault="00D11C1F" w:rsidP="002E3CBA">
      <w:pPr>
        <w:spacing w:after="0" w:line="240" w:lineRule="auto"/>
      </w:pPr>
      <w:r>
        <w:separator/>
      </w:r>
    </w:p>
  </w:footnote>
  <w:footnote w:type="continuationSeparator" w:id="1">
    <w:p w:rsidR="00D11C1F" w:rsidRDefault="00D11C1F" w:rsidP="002E3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3CBA"/>
    <w:rsid w:val="002E3CBA"/>
    <w:rsid w:val="00513CB7"/>
    <w:rsid w:val="00D11C1F"/>
    <w:rsid w:val="00E876EA"/>
    <w:rsid w:val="00FE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3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3CBA"/>
  </w:style>
  <w:style w:type="paragraph" w:styleId="a5">
    <w:name w:val="footer"/>
    <w:basedOn w:val="a"/>
    <w:link w:val="a6"/>
    <w:uiPriority w:val="99"/>
    <w:semiHidden/>
    <w:unhideWhenUsed/>
    <w:rsid w:val="002E3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3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838</Characters>
  <Application>Microsoft Office Word</Application>
  <DocSecurity>0</DocSecurity>
  <Lines>6</Lines>
  <Paragraphs>1</Paragraphs>
  <ScaleCrop>false</ScaleCrop>
  <Company> 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 8Б</dc:creator>
  <cp:keywords/>
  <dc:description/>
  <cp:lastModifiedBy>Экзамен 8Б</cp:lastModifiedBy>
  <cp:revision>5</cp:revision>
  <cp:lastPrinted>2021-09-01T07:14:00Z</cp:lastPrinted>
  <dcterms:created xsi:type="dcterms:W3CDTF">2021-08-30T09:34:00Z</dcterms:created>
  <dcterms:modified xsi:type="dcterms:W3CDTF">2021-09-01T07:15:00Z</dcterms:modified>
</cp:coreProperties>
</file>